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Мастер – класс</w:t>
      </w:r>
    </w:p>
    <w:p w:rsidR="005436CD" w:rsidRPr="005436CD" w:rsidRDefault="005436CD" w:rsidP="005436CD">
      <w:pPr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5436CD">
        <w:rPr>
          <w:rFonts w:ascii="Times New Roman" w:hAnsi="Times New Roman" w:cs="Times New Roman"/>
          <w:b/>
          <w:sz w:val="32"/>
        </w:rPr>
        <w:t>«</w:t>
      </w:r>
      <w:r w:rsidRPr="005436CD">
        <w:rPr>
          <w:rFonts w:ascii="Times New Roman" w:eastAsia="Times New Roman" w:hAnsi="Times New Roman" w:cs="Times New Roman"/>
          <w:b/>
          <w:sz w:val="28"/>
          <w:szCs w:val="24"/>
        </w:rPr>
        <w:t>Мир головоломок- смарт тренинг для дошкольников</w:t>
      </w:r>
      <w:r w:rsidRPr="005436CD">
        <w:rPr>
          <w:rStyle w:val="markedcontent"/>
          <w:rFonts w:ascii="Times New Roman" w:hAnsi="Times New Roman" w:cs="Times New Roman"/>
          <w:b/>
          <w:sz w:val="28"/>
          <w:szCs w:val="24"/>
        </w:rPr>
        <w:t>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8534A8" w:rsidRPr="002F02DD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C0A5F">
        <w:rPr>
          <w:b/>
          <w:bCs/>
          <w:color w:val="010101"/>
          <w:sz w:val="28"/>
          <w:szCs w:val="28"/>
        </w:rPr>
        <w:lastRenderedPageBreak/>
        <w:t>Тема:</w:t>
      </w:r>
      <w:r w:rsidRPr="002F02DD">
        <w:rPr>
          <w:color w:val="010101"/>
          <w:sz w:val="28"/>
          <w:szCs w:val="28"/>
        </w:rPr>
        <w:t xml:space="preserve"> «Удивительный мир головоломок»</w:t>
      </w:r>
    </w:p>
    <w:p w:rsidR="008534A8" w:rsidRPr="002F02DD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C0A5F">
        <w:rPr>
          <w:b/>
          <w:bCs/>
          <w:color w:val="010101"/>
          <w:sz w:val="28"/>
          <w:szCs w:val="28"/>
        </w:rPr>
        <w:t>Форма:</w:t>
      </w:r>
      <w:r w:rsidRPr="002F02DD">
        <w:rPr>
          <w:color w:val="010101"/>
          <w:sz w:val="28"/>
          <w:szCs w:val="28"/>
        </w:rPr>
        <w:t xml:space="preserve"> Мастер-класс</w:t>
      </w:r>
    </w:p>
    <w:p w:rsidR="008534A8" w:rsidRPr="002F02DD" w:rsidRDefault="008534A8" w:rsidP="008534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5F">
        <w:rPr>
          <w:rFonts w:ascii="Times New Roman" w:hAnsi="Times New Roman" w:cs="Times New Roman"/>
          <w:b/>
          <w:bCs/>
          <w:color w:val="010101"/>
          <w:sz w:val="28"/>
          <w:szCs w:val="28"/>
        </w:rPr>
        <w:t>Цель:</w:t>
      </w:r>
      <w:r w:rsidRPr="002F0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47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мотивацию родителей к использованию головоломок в досуговом игровом взаимодействии с ребёнком.</w:t>
      </w:r>
    </w:p>
    <w:p w:rsidR="008534A8" w:rsidRPr="00AC0A5F" w:rsidRDefault="008534A8" w:rsidP="008534A8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AC0A5F">
        <w:rPr>
          <w:b/>
          <w:bCs/>
          <w:color w:val="010101"/>
          <w:sz w:val="28"/>
          <w:szCs w:val="28"/>
        </w:rPr>
        <w:t>Задачи:</w:t>
      </w:r>
    </w:p>
    <w:p w:rsidR="008534A8" w:rsidRPr="002F02DD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02DD">
        <w:rPr>
          <w:color w:val="010101"/>
          <w:sz w:val="28"/>
          <w:szCs w:val="28"/>
        </w:rPr>
        <w:t xml:space="preserve">- </w:t>
      </w:r>
      <w:r>
        <w:rPr>
          <w:color w:val="010101"/>
          <w:sz w:val="28"/>
          <w:szCs w:val="28"/>
        </w:rPr>
        <w:t>с</w:t>
      </w:r>
      <w:r w:rsidRPr="002F02DD">
        <w:rPr>
          <w:color w:val="010101"/>
          <w:sz w:val="28"/>
          <w:szCs w:val="28"/>
        </w:rPr>
        <w:t>пособствовать формированию у родителей необходимых знаний о</w:t>
      </w:r>
    </w:p>
    <w:p w:rsidR="008534A8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02DD">
        <w:rPr>
          <w:color w:val="010101"/>
          <w:sz w:val="28"/>
          <w:szCs w:val="28"/>
        </w:rPr>
        <w:t>головоломках;</w:t>
      </w:r>
      <w:r w:rsidRPr="00847983">
        <w:rPr>
          <w:color w:val="010101"/>
          <w:sz w:val="28"/>
          <w:szCs w:val="28"/>
        </w:rPr>
        <w:t xml:space="preserve"> </w:t>
      </w:r>
    </w:p>
    <w:p w:rsidR="008534A8" w:rsidRPr="002F02DD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02DD">
        <w:rPr>
          <w:color w:val="010101"/>
          <w:sz w:val="28"/>
          <w:szCs w:val="28"/>
        </w:rPr>
        <w:t xml:space="preserve">- </w:t>
      </w:r>
      <w:r>
        <w:rPr>
          <w:color w:val="010101"/>
          <w:sz w:val="28"/>
          <w:szCs w:val="28"/>
        </w:rPr>
        <w:t>с</w:t>
      </w:r>
      <w:r w:rsidRPr="002F02DD">
        <w:rPr>
          <w:color w:val="010101"/>
          <w:sz w:val="28"/>
          <w:szCs w:val="28"/>
        </w:rPr>
        <w:t>пособствовать формированию у родителей интереса к совместным</w:t>
      </w:r>
    </w:p>
    <w:p w:rsidR="008534A8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02DD">
        <w:rPr>
          <w:color w:val="010101"/>
          <w:sz w:val="28"/>
          <w:szCs w:val="28"/>
        </w:rPr>
        <w:t>играм с ребёнком;</w:t>
      </w:r>
    </w:p>
    <w:p w:rsidR="008534A8" w:rsidRPr="00847983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02DD">
        <w:rPr>
          <w:color w:val="010101"/>
          <w:sz w:val="28"/>
          <w:szCs w:val="28"/>
        </w:rPr>
        <w:t xml:space="preserve">- </w:t>
      </w:r>
      <w:r>
        <w:rPr>
          <w:color w:val="010101"/>
          <w:sz w:val="28"/>
          <w:szCs w:val="28"/>
        </w:rPr>
        <w:t>п</w:t>
      </w:r>
      <w:r w:rsidRPr="002F02DD">
        <w:rPr>
          <w:color w:val="010101"/>
          <w:sz w:val="28"/>
          <w:szCs w:val="28"/>
        </w:rPr>
        <w:t xml:space="preserve">ознакомить </w:t>
      </w:r>
      <w:r w:rsidRPr="00847983">
        <w:rPr>
          <w:color w:val="010101"/>
          <w:sz w:val="28"/>
          <w:szCs w:val="28"/>
        </w:rPr>
        <w:t>родителей с разнообразием приемов использования</w:t>
      </w:r>
    </w:p>
    <w:p w:rsidR="008534A8" w:rsidRPr="00847983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47983">
        <w:rPr>
          <w:color w:val="010101"/>
          <w:sz w:val="28"/>
          <w:szCs w:val="28"/>
        </w:rPr>
        <w:t>головоломок, значением процесса решения головоломок для развития комбинаторного мышления детей старшего дошкольного возраста;</w:t>
      </w:r>
    </w:p>
    <w:p w:rsidR="008534A8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47983">
        <w:rPr>
          <w:color w:val="010101"/>
          <w:sz w:val="28"/>
          <w:szCs w:val="28"/>
        </w:rPr>
        <w:t>- с</w:t>
      </w:r>
      <w:r w:rsidRPr="00847983">
        <w:rPr>
          <w:sz w:val="28"/>
          <w:szCs w:val="28"/>
        </w:rPr>
        <w:t>оздать условия и эмоционально-положительный настрой на совместную работу для плодотворного взаимодействия участников</w:t>
      </w:r>
      <w:r w:rsidRPr="007A6F3B">
        <w:rPr>
          <w:sz w:val="28"/>
          <w:szCs w:val="28"/>
        </w:rPr>
        <w:t xml:space="preserve"> мастер-класса с целью </w:t>
      </w:r>
      <w:r>
        <w:rPr>
          <w:sz w:val="28"/>
          <w:szCs w:val="28"/>
        </w:rPr>
        <w:t>обмена с родителями опытом игр с головоломками</w:t>
      </w:r>
      <w:r w:rsidRPr="002F02DD">
        <w:rPr>
          <w:color w:val="010101"/>
          <w:sz w:val="28"/>
          <w:szCs w:val="28"/>
        </w:rPr>
        <w:t>.</w:t>
      </w:r>
    </w:p>
    <w:p w:rsidR="008534A8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8534A8" w:rsidRPr="005A0C89" w:rsidRDefault="008534A8" w:rsidP="008534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C0A5F">
        <w:rPr>
          <w:b/>
          <w:bCs/>
          <w:color w:val="010101"/>
          <w:sz w:val="28"/>
          <w:szCs w:val="28"/>
        </w:rPr>
        <w:t>Материалы и оборудование:</w:t>
      </w:r>
      <w:r w:rsidRPr="005A0C89">
        <w:rPr>
          <w:color w:val="010101"/>
          <w:sz w:val="28"/>
          <w:szCs w:val="28"/>
        </w:rPr>
        <w:t xml:space="preserve"> головоломки, схемы к головоломкам, мультимедийное оборудование, презентация.</w:t>
      </w:r>
    </w:p>
    <w:p w:rsidR="008534A8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C0A5F">
        <w:rPr>
          <w:b/>
          <w:bCs/>
          <w:color w:val="010101"/>
          <w:sz w:val="28"/>
          <w:szCs w:val="28"/>
        </w:rPr>
        <w:t>Ход мероприятия</w:t>
      </w:r>
      <w:r w:rsidRPr="00953701">
        <w:rPr>
          <w:color w:val="010101"/>
          <w:sz w:val="28"/>
          <w:szCs w:val="28"/>
        </w:rPr>
        <w:t>:</w:t>
      </w:r>
    </w:p>
    <w:p w:rsidR="008534A8" w:rsidRPr="00953701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8534A8" w:rsidRPr="00AC0A5F" w:rsidRDefault="008534A8" w:rsidP="008534A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AC0A5F">
        <w:rPr>
          <w:b/>
          <w:bCs/>
          <w:color w:val="010101"/>
          <w:sz w:val="28"/>
          <w:szCs w:val="28"/>
        </w:rPr>
        <w:t>Вступительная часть (теоретическая)</w:t>
      </w:r>
    </w:p>
    <w:p w:rsidR="008534A8" w:rsidRPr="000955C6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3701">
        <w:rPr>
          <w:color w:val="010101"/>
          <w:sz w:val="28"/>
          <w:szCs w:val="28"/>
        </w:rPr>
        <w:t>Добрый вечер, уважаемые родители и ребята! Мы рады видеть вас на</w:t>
      </w:r>
      <w:r>
        <w:rPr>
          <w:color w:val="010101"/>
          <w:sz w:val="28"/>
          <w:szCs w:val="28"/>
        </w:rPr>
        <w:t xml:space="preserve"> н</w:t>
      </w:r>
      <w:r w:rsidRPr="00953701">
        <w:rPr>
          <w:color w:val="010101"/>
          <w:sz w:val="28"/>
          <w:szCs w:val="28"/>
        </w:rPr>
        <w:t>ашем мастер-классе.</w:t>
      </w:r>
      <w:r w:rsidRPr="00953701">
        <w:rPr>
          <w:color w:val="111111"/>
          <w:sz w:val="28"/>
          <w:szCs w:val="28"/>
        </w:rPr>
        <w:t xml:space="preserve"> Сегодня мы с вами поговорим о МИРЕ </w:t>
      </w:r>
      <w:r w:rsidRPr="00953701">
        <w:rPr>
          <w:color w:val="111111"/>
          <w:sz w:val="28"/>
          <w:szCs w:val="28"/>
          <w:bdr w:val="none" w:sz="0" w:space="0" w:color="auto" w:frame="1"/>
        </w:rPr>
        <w:t>ГОЛОВОЛОМОК СМАРТ-ТРЕНИНГЕ ДЛЯ ДОШКОЛЬНИКОВ</w:t>
      </w:r>
      <w:r w:rsidRPr="00953701">
        <w:rPr>
          <w:color w:val="111111"/>
          <w:sz w:val="28"/>
          <w:szCs w:val="28"/>
        </w:rPr>
        <w:t>.</w:t>
      </w:r>
    </w:p>
    <w:p w:rsidR="008534A8" w:rsidRPr="00953701" w:rsidRDefault="008534A8" w:rsidP="008534A8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памяти взрослого человека особенно ярким воспоминанием остается детство. Время, когда рядом были взрослые и много забавных и умных игрушек. Одни ждали нас в детском саду, другие - дома.</w:t>
      </w:r>
    </w:p>
    <w:p w:rsidR="008534A8" w:rsidRPr="00953701" w:rsidRDefault="008534A8" w:rsidP="00853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Современное время поставило перед взрослыми ряд вопросов</w:t>
      </w:r>
      <w:r w:rsidRPr="00953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заняться с ребёнком дома? А что он делал в детском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игры интересны ребёнку в детском саду? Какие игры помогут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моему ребёнку</w:t>
      </w:r>
      <w:r w:rsidRPr="00953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интеллектуальном развитии и откроют ему дверь в успешное будущее?</w:t>
      </w:r>
    </w:p>
    <w:p w:rsidR="008534A8" w:rsidRPr="00953701" w:rsidRDefault="008534A8" w:rsidP="008534A8">
      <w:pPr>
        <w:pStyle w:val="a3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9537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Головоломка</w:t>
      </w:r>
      <w:r w:rsidRPr="00953701">
        <w:rPr>
          <w:color w:val="111111"/>
          <w:sz w:val="28"/>
          <w:szCs w:val="28"/>
          <w:shd w:val="clear" w:color="auto" w:fill="FFFFFF"/>
        </w:rPr>
        <w:t> — это один из наиболее интересных и доступных способов заниматься вместе с ребёнком </w:t>
      </w:r>
      <w:r w:rsidRPr="0095370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«зарядкой для ума»</w:t>
      </w:r>
      <w:r w:rsidRPr="00953701">
        <w:rPr>
          <w:color w:val="111111"/>
          <w:sz w:val="28"/>
          <w:szCs w:val="28"/>
          <w:shd w:val="clear" w:color="auto" w:fill="FFFFFF"/>
        </w:rPr>
        <w:t>.</w:t>
      </w:r>
    </w:p>
    <w:p w:rsidR="008534A8" w:rsidRPr="00953701" w:rsidRDefault="008534A8" w:rsidP="008534A8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научно доказано, что совместные занятия, общие интересы детей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</w:t>
      </w:r>
      <w:r w:rsidRPr="00953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укрепляют данный союз, а в семьях создают обстановку взаимного внимания и делового содружества, столь необходимого для формирования личности малыша.</w:t>
      </w:r>
    </w:p>
    <w:p w:rsidR="008534A8" w:rsidRPr="00953701" w:rsidRDefault="008534A8" w:rsidP="00853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предлагаем вам познакомиться с увлекательным миром </w:t>
      </w:r>
      <w:r w:rsidRPr="009537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головоломок</w:t>
      </w:r>
      <w:r w:rsidRPr="00953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53701">
        <w:rPr>
          <w:rFonts w:ascii="Times New Roman" w:hAnsi="Times New Roman" w:cs="Times New Roman"/>
          <w:color w:val="010101"/>
          <w:sz w:val="28"/>
          <w:szCs w:val="28"/>
        </w:rPr>
        <w:t>Данные пособия вы можете видеть на ваших столах.</w:t>
      </w:r>
    </w:p>
    <w:p w:rsidR="008534A8" w:rsidRPr="00953701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8534A8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3701">
        <w:rPr>
          <w:color w:val="010101"/>
          <w:sz w:val="28"/>
          <w:szCs w:val="28"/>
        </w:rPr>
        <w:t>Показ презентации.</w:t>
      </w:r>
    </w:p>
    <w:p w:rsidR="008534A8" w:rsidRPr="00AC0A5F" w:rsidRDefault="008534A8" w:rsidP="008534A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AC0A5F">
        <w:rPr>
          <w:b/>
          <w:bCs/>
          <w:color w:val="010101"/>
          <w:sz w:val="28"/>
          <w:szCs w:val="28"/>
        </w:rPr>
        <w:t>Основная часть (практическая)</w:t>
      </w:r>
    </w:p>
    <w:p w:rsidR="008534A8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Сейчас вы на собственном примере поймёте, что увлекает не только процесс сборки головоломки. Не менее увлекательно сочинять с ребёнком сказки и истории из получившихся собранных фигур. </w:t>
      </w:r>
    </w:p>
    <w:p w:rsidR="008534A8" w:rsidRPr="00C822E9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i/>
          <w:color w:val="010101"/>
          <w:sz w:val="28"/>
          <w:szCs w:val="28"/>
        </w:rPr>
        <w:t>Педагог</w:t>
      </w:r>
      <w:r w:rsidRPr="00090C74">
        <w:rPr>
          <w:i/>
          <w:color w:val="010101"/>
          <w:sz w:val="28"/>
          <w:szCs w:val="28"/>
        </w:rPr>
        <w:t xml:space="preserve"> раздает карточки-схемы каждому родителю. Родители выбирают – </w:t>
      </w:r>
      <w:r>
        <w:rPr>
          <w:i/>
          <w:color w:val="010101"/>
          <w:sz w:val="28"/>
          <w:szCs w:val="28"/>
        </w:rPr>
        <w:t xml:space="preserve">разбирают – помогают друг другу. </w:t>
      </w:r>
      <w:r>
        <w:rPr>
          <w:sz w:val="28"/>
          <w:szCs w:val="28"/>
        </w:rPr>
        <w:t>Педагог предлагает родителям в процессе сборки головоломок придумывать сказку. В конце мастер-класса родители «собирают» придуманные фрагменты в единую сказку</w:t>
      </w:r>
      <w:r>
        <w:rPr>
          <w:color w:val="010101"/>
          <w:sz w:val="28"/>
          <w:szCs w:val="28"/>
        </w:rPr>
        <w:t>.</w:t>
      </w:r>
    </w:p>
    <w:p w:rsidR="008534A8" w:rsidRDefault="008534A8" w:rsidP="008534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4A8" w:rsidRDefault="008534A8" w:rsidP="008534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Сказка, придуманная родителями в ходе мастер-класса:</w:t>
      </w:r>
    </w:p>
    <w:p w:rsidR="008534A8" w:rsidRDefault="008534A8" w:rsidP="008534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4855">
        <w:rPr>
          <w:rFonts w:ascii="Times New Roman" w:hAnsi="Times New Roman" w:cs="Times New Roman"/>
          <w:sz w:val="28"/>
          <w:szCs w:val="28"/>
        </w:rPr>
        <w:t xml:space="preserve">Жил-был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принц</w:t>
      </w:r>
      <w:r w:rsidRPr="00B74855">
        <w:rPr>
          <w:rFonts w:ascii="Times New Roman" w:hAnsi="Times New Roman" w:cs="Times New Roman"/>
          <w:sz w:val="28"/>
          <w:szCs w:val="28"/>
        </w:rPr>
        <w:t xml:space="preserve"> (26 репка) во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дворце</w:t>
      </w:r>
      <w:r w:rsidRPr="00B74855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Pr="00B74855">
        <w:rPr>
          <w:rFonts w:ascii="Times New Roman" w:hAnsi="Times New Roman" w:cs="Times New Roman"/>
          <w:sz w:val="28"/>
          <w:szCs w:val="28"/>
        </w:rPr>
        <w:t>осен</w:t>
      </w:r>
      <w:proofErr w:type="spellEnd"/>
      <w:r w:rsidRPr="00B748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855">
        <w:rPr>
          <w:rFonts w:ascii="Times New Roman" w:hAnsi="Times New Roman" w:cs="Times New Roman"/>
          <w:sz w:val="28"/>
          <w:szCs w:val="28"/>
        </w:rPr>
        <w:t xml:space="preserve">куб). Перед дворцом стояли красивые, резные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 xml:space="preserve">ворота </w:t>
      </w:r>
      <w:r w:rsidRPr="00B87F60">
        <w:rPr>
          <w:rFonts w:ascii="Times New Roman" w:hAnsi="Times New Roman" w:cs="Times New Roman"/>
          <w:sz w:val="28"/>
          <w:szCs w:val="28"/>
        </w:rPr>
        <w:t>(</w:t>
      </w:r>
      <w:r w:rsidRPr="00B74855">
        <w:rPr>
          <w:rFonts w:ascii="Times New Roman" w:hAnsi="Times New Roman" w:cs="Times New Roman"/>
          <w:sz w:val="28"/>
          <w:szCs w:val="28"/>
        </w:rPr>
        <w:t xml:space="preserve">19 репка), на которых висел огромный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замок</w:t>
      </w:r>
      <w:r w:rsidRPr="00B74855">
        <w:rPr>
          <w:rFonts w:ascii="Times New Roman" w:hAnsi="Times New Roman" w:cs="Times New Roman"/>
          <w:sz w:val="28"/>
          <w:szCs w:val="28"/>
        </w:rPr>
        <w:t xml:space="preserve"> (8 </w:t>
      </w:r>
      <w:proofErr w:type="spellStart"/>
      <w:r w:rsidRPr="00B74855">
        <w:rPr>
          <w:rFonts w:ascii="Times New Roman" w:hAnsi="Times New Roman" w:cs="Times New Roman"/>
          <w:sz w:val="28"/>
          <w:szCs w:val="28"/>
        </w:rPr>
        <w:t>слаг</w:t>
      </w:r>
      <w:proofErr w:type="spellEnd"/>
      <w:r w:rsidRPr="00B74855">
        <w:rPr>
          <w:rFonts w:ascii="Times New Roman" w:hAnsi="Times New Roman" w:cs="Times New Roman"/>
          <w:sz w:val="28"/>
          <w:szCs w:val="28"/>
        </w:rPr>
        <w:t xml:space="preserve">.).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4855">
        <w:rPr>
          <w:rFonts w:ascii="Times New Roman" w:hAnsi="Times New Roman" w:cs="Times New Roman"/>
          <w:sz w:val="28"/>
          <w:szCs w:val="28"/>
        </w:rPr>
        <w:t xml:space="preserve">ринц был очень одинок и никого у него не было, кроме двух верных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собак</w:t>
      </w:r>
      <w:r w:rsidRPr="00B74855">
        <w:rPr>
          <w:rFonts w:ascii="Times New Roman" w:hAnsi="Times New Roman" w:cs="Times New Roman"/>
          <w:sz w:val="28"/>
          <w:szCs w:val="28"/>
        </w:rPr>
        <w:t xml:space="preserve"> (1/2 </w:t>
      </w:r>
      <w:proofErr w:type="spellStart"/>
      <w:r w:rsidRPr="00B74855">
        <w:rPr>
          <w:rFonts w:ascii="Times New Roman" w:hAnsi="Times New Roman" w:cs="Times New Roman"/>
          <w:sz w:val="28"/>
          <w:szCs w:val="28"/>
        </w:rPr>
        <w:t>осен</w:t>
      </w:r>
      <w:proofErr w:type="spellEnd"/>
      <w:r w:rsidRPr="00B74855">
        <w:rPr>
          <w:rFonts w:ascii="Times New Roman" w:hAnsi="Times New Roman" w:cs="Times New Roman"/>
          <w:sz w:val="28"/>
          <w:szCs w:val="28"/>
        </w:rPr>
        <w:t xml:space="preserve">. куб), ласковой и пушистой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кошки</w:t>
      </w:r>
      <w:r w:rsidRPr="00B74855">
        <w:rPr>
          <w:rFonts w:ascii="Times New Roman" w:hAnsi="Times New Roman" w:cs="Times New Roman"/>
          <w:sz w:val="28"/>
          <w:szCs w:val="28"/>
        </w:rPr>
        <w:t xml:space="preserve"> Мурки (14 </w:t>
      </w:r>
      <w:proofErr w:type="spellStart"/>
      <w:r w:rsidRPr="00B74855">
        <w:rPr>
          <w:rFonts w:ascii="Times New Roman" w:hAnsi="Times New Roman" w:cs="Times New Roman"/>
          <w:sz w:val="28"/>
          <w:szCs w:val="28"/>
        </w:rPr>
        <w:t>слаг</w:t>
      </w:r>
      <w:proofErr w:type="spellEnd"/>
      <w:r w:rsidRPr="00B74855">
        <w:rPr>
          <w:rFonts w:ascii="Times New Roman" w:hAnsi="Times New Roman" w:cs="Times New Roman"/>
          <w:sz w:val="28"/>
          <w:szCs w:val="28"/>
        </w:rPr>
        <w:t xml:space="preserve">.), и голосистого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петушка</w:t>
      </w:r>
      <w:r w:rsidRPr="00B74855">
        <w:rPr>
          <w:rFonts w:ascii="Times New Roman" w:hAnsi="Times New Roman" w:cs="Times New Roman"/>
          <w:sz w:val="28"/>
          <w:szCs w:val="28"/>
        </w:rPr>
        <w:t xml:space="preserve"> (5 </w:t>
      </w:r>
      <w:proofErr w:type="spellStart"/>
      <w:r w:rsidRPr="00B74855">
        <w:rPr>
          <w:rFonts w:ascii="Times New Roman" w:hAnsi="Times New Roman" w:cs="Times New Roman"/>
          <w:sz w:val="28"/>
          <w:szCs w:val="28"/>
        </w:rPr>
        <w:t>осен</w:t>
      </w:r>
      <w:proofErr w:type="spellEnd"/>
      <w:r w:rsidRPr="00B74855">
        <w:rPr>
          <w:rFonts w:ascii="Times New Roman" w:hAnsi="Times New Roman" w:cs="Times New Roman"/>
          <w:sz w:val="28"/>
          <w:szCs w:val="28"/>
        </w:rPr>
        <w:t>. куб), который будил его по утрам.</w:t>
      </w:r>
      <w:r>
        <w:rPr>
          <w:rFonts w:ascii="Times New Roman" w:hAnsi="Times New Roman" w:cs="Times New Roman"/>
          <w:sz w:val="28"/>
          <w:szCs w:val="28"/>
        </w:rPr>
        <w:t xml:space="preserve"> Как-то раз решил он построить для своих четвероногих друзей построить маленький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 xml:space="preserve">домик </w:t>
      </w:r>
      <w:r w:rsidRPr="00B87F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чтобы им было уютно и тепло. На территории дворца раскинулся красивейший сад с необычными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цветами</w:t>
      </w:r>
      <w:r>
        <w:rPr>
          <w:rFonts w:ascii="Times New Roman" w:hAnsi="Times New Roman" w:cs="Times New Roman"/>
          <w:sz w:val="28"/>
          <w:szCs w:val="28"/>
        </w:rPr>
        <w:t xml:space="preserve"> (2 склад.), (пуговицы «Тюльпан»), большой колючей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елью</w:t>
      </w:r>
      <w:r>
        <w:rPr>
          <w:rFonts w:ascii="Times New Roman" w:hAnsi="Times New Roman" w:cs="Times New Roman"/>
          <w:sz w:val="28"/>
          <w:szCs w:val="28"/>
        </w:rPr>
        <w:t xml:space="preserve"> (23 репка) и могучим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дубом</w:t>
      </w:r>
      <w:r>
        <w:rPr>
          <w:rFonts w:ascii="Times New Roman" w:hAnsi="Times New Roman" w:cs="Times New Roman"/>
          <w:sz w:val="28"/>
          <w:szCs w:val="28"/>
        </w:rPr>
        <w:t xml:space="preserve"> (7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 Принц был очень трудолюбивый, и чтобы не скучать он разработал небольшой огород, на котором выращивал вкусную, сладкую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 xml:space="preserve">репку </w:t>
      </w:r>
      <w:r>
        <w:rPr>
          <w:rFonts w:ascii="Times New Roman" w:hAnsi="Times New Roman" w:cs="Times New Roman"/>
          <w:sz w:val="28"/>
          <w:szCs w:val="28"/>
        </w:rPr>
        <w:t xml:space="preserve">(24 репка). Под окнами дворца был небольшой пруд, в котором жила золотая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рыбка</w:t>
      </w:r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куб) и карасик (пуговицы «Рыбка») каждый вечер туда прилетал белоснежный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лебедь</w:t>
      </w:r>
      <w:r>
        <w:rPr>
          <w:rFonts w:ascii="Times New Roman" w:hAnsi="Times New Roman" w:cs="Times New Roman"/>
          <w:sz w:val="28"/>
          <w:szCs w:val="28"/>
        </w:rPr>
        <w:t xml:space="preserve"> (15 репка). Как-то раз пригласили принца на бал в соседнее королевство. Он надел на себя свою лучшую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рубашку</w:t>
      </w:r>
      <w:r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взял с собой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 xml:space="preserve">маску </w:t>
      </w:r>
      <w:r>
        <w:rPr>
          <w:rFonts w:ascii="Times New Roman" w:hAnsi="Times New Roman" w:cs="Times New Roman"/>
          <w:sz w:val="28"/>
          <w:szCs w:val="28"/>
        </w:rPr>
        <w:t xml:space="preserve">(21 репка) и отправился в путь. На балу все приглашённые гости кружили до утра в веселом </w:t>
      </w:r>
      <w:r w:rsidRPr="00B87F60">
        <w:rPr>
          <w:rFonts w:ascii="Times New Roman" w:hAnsi="Times New Roman" w:cs="Times New Roman"/>
          <w:b/>
          <w:bCs/>
          <w:sz w:val="28"/>
          <w:szCs w:val="28"/>
        </w:rPr>
        <w:t>хороводе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(9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слаг</w:t>
      </w:r>
      <w:proofErr w:type="spellEnd"/>
      <w:r>
        <w:rPr>
          <w:rFonts w:ascii="Times New Roman" w:hAnsi="Times New Roman" w:cs="Times New Roman"/>
          <w:sz w:val="28"/>
          <w:szCs w:val="28"/>
        </w:rPr>
        <w:t>.). Там он познакомился с принцессой, в которую тут же влюбился. Принц сделал ей предложение руки и сердца, и она согласилась выйти за него замуж. Вместе они отправились в замок принца. И стали жить поживать, да добра наживать».</w:t>
      </w:r>
    </w:p>
    <w:p w:rsidR="008534A8" w:rsidRPr="00AC0A5F" w:rsidRDefault="008534A8" w:rsidP="008534A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AC0A5F">
        <w:rPr>
          <w:b/>
          <w:bCs/>
          <w:color w:val="010101"/>
          <w:sz w:val="28"/>
          <w:szCs w:val="28"/>
        </w:rPr>
        <w:t>Заключительная часть</w:t>
      </w:r>
    </w:p>
    <w:p w:rsidR="008534A8" w:rsidRPr="00C822E9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822E9">
        <w:rPr>
          <w:color w:val="010101"/>
          <w:sz w:val="28"/>
          <w:szCs w:val="28"/>
        </w:rPr>
        <w:t>Наш мастер-класс подошел к концу.</w:t>
      </w:r>
    </w:p>
    <w:p w:rsidR="008534A8" w:rsidRPr="00C822E9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822E9">
        <w:rPr>
          <w:color w:val="010101"/>
          <w:sz w:val="28"/>
          <w:szCs w:val="28"/>
        </w:rPr>
        <w:t>В качестве обратной связи предлагаем вам дать оценку мероприятию и</w:t>
      </w:r>
    </w:p>
    <w:p w:rsidR="008534A8" w:rsidRPr="00C822E9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822E9">
        <w:rPr>
          <w:color w:val="010101"/>
          <w:sz w:val="28"/>
          <w:szCs w:val="28"/>
        </w:rPr>
        <w:t>ответить на один из вопросов.</w:t>
      </w:r>
    </w:p>
    <w:p w:rsidR="008534A8" w:rsidRPr="00C822E9" w:rsidRDefault="008534A8" w:rsidP="00853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2E9">
        <w:rPr>
          <w:rFonts w:ascii="Times New Roman" w:hAnsi="Times New Roman" w:cs="Times New Roman"/>
          <w:sz w:val="28"/>
          <w:szCs w:val="28"/>
        </w:rPr>
        <w:t xml:space="preserve">Вам понравилось собирать головоломки? </w:t>
      </w:r>
    </w:p>
    <w:p w:rsidR="008534A8" w:rsidRPr="00C822E9" w:rsidRDefault="008534A8" w:rsidP="00853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2E9">
        <w:rPr>
          <w:rFonts w:ascii="Times New Roman" w:hAnsi="Times New Roman" w:cs="Times New Roman"/>
          <w:sz w:val="28"/>
          <w:szCs w:val="28"/>
        </w:rPr>
        <w:t xml:space="preserve">Что вызывало затруднения? </w:t>
      </w:r>
    </w:p>
    <w:p w:rsidR="008534A8" w:rsidRPr="00C822E9" w:rsidRDefault="008534A8" w:rsidP="00853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2E9">
        <w:rPr>
          <w:rFonts w:ascii="Times New Roman" w:hAnsi="Times New Roman" w:cs="Times New Roman"/>
          <w:sz w:val="28"/>
          <w:szCs w:val="28"/>
        </w:rPr>
        <w:t>Как вы считаете, интересно ли детям заниматься головоломками?</w:t>
      </w:r>
    </w:p>
    <w:p w:rsidR="008534A8" w:rsidRPr="00C822E9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822E9">
        <w:rPr>
          <w:color w:val="010101"/>
          <w:sz w:val="28"/>
          <w:szCs w:val="28"/>
        </w:rPr>
        <w:t>Что получилось лучше всего?</w:t>
      </w:r>
    </w:p>
    <w:p w:rsidR="008534A8" w:rsidRPr="00C822E9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822E9">
        <w:rPr>
          <w:color w:val="010101"/>
          <w:sz w:val="28"/>
          <w:szCs w:val="28"/>
        </w:rPr>
        <w:t>Что понравилось больше всего?</w:t>
      </w:r>
    </w:p>
    <w:p w:rsidR="008534A8" w:rsidRPr="00C822E9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822E9">
        <w:rPr>
          <w:color w:val="010101"/>
          <w:sz w:val="28"/>
          <w:szCs w:val="28"/>
        </w:rPr>
        <w:t>Что было самым сложным?</w:t>
      </w:r>
    </w:p>
    <w:p w:rsidR="008534A8" w:rsidRPr="00C822E9" w:rsidRDefault="008534A8" w:rsidP="008534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822E9">
        <w:rPr>
          <w:color w:val="010101"/>
          <w:sz w:val="28"/>
          <w:szCs w:val="28"/>
        </w:rPr>
        <w:t>Что было самым интересным?</w:t>
      </w:r>
    </w:p>
    <w:p w:rsidR="008534A8" w:rsidRPr="00B87F60" w:rsidRDefault="008534A8" w:rsidP="008534A8">
      <w:pPr>
        <w:pStyle w:val="a3"/>
        <w:spacing w:before="0" w:beforeAutospacing="0" w:after="0" w:afterAutospacing="0"/>
        <w:rPr>
          <w:sz w:val="28"/>
          <w:szCs w:val="28"/>
        </w:rPr>
      </w:pPr>
      <w:r w:rsidRPr="00C822E9">
        <w:rPr>
          <w:color w:val="010101"/>
          <w:sz w:val="28"/>
          <w:szCs w:val="28"/>
        </w:rPr>
        <w:t>Спасибо за участие! Желаем успехов!</w:t>
      </w:r>
    </w:p>
    <w:p w:rsidR="005436CD" w:rsidRPr="005436CD" w:rsidRDefault="005436CD" w:rsidP="005436CD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5436CD" w:rsidRPr="0054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5436CD"/>
    <w:rsid w:val="007F0DF3"/>
    <w:rsid w:val="008534A8"/>
    <w:rsid w:val="00B214AF"/>
    <w:rsid w:val="00D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2024-07-10T05:27:00Z</dcterms:created>
  <dcterms:modified xsi:type="dcterms:W3CDTF">2024-07-10T05:27:00Z</dcterms:modified>
</cp:coreProperties>
</file>